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0D9C" w14:textId="77777777" w:rsidR="00D76B5A" w:rsidRPr="00E01988" w:rsidRDefault="00D76B5A" w:rsidP="001D6F88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1      </w:t>
      </w:r>
    </w:p>
    <w:p w14:paraId="576E0AE3" w14:textId="77777777" w:rsidR="00D76B5A" w:rsidRPr="00E01988" w:rsidRDefault="00D76B5A" w:rsidP="001D6F88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 w:rsidR="00BE2441"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33A491FD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B81637D" w14:textId="77777777" w:rsidR="00DF7BD8" w:rsidRDefault="00DF7BD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3DD27E50" w14:textId="77777777" w:rsidR="006E43FF" w:rsidRDefault="006E43FF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F449CFA" w14:textId="77777777" w:rsidR="001C5D9B" w:rsidRPr="001D6F88" w:rsidRDefault="00D76B5A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  <w:r w:rsidR="002837D9" w:rsidRPr="001D6F88">
        <w:rPr>
          <w:rFonts w:eastAsia="Tahoma" w:cs="Times New Roman"/>
          <w:b/>
          <w:sz w:val="28"/>
          <w:szCs w:val="28"/>
        </w:rPr>
        <w:t xml:space="preserve"> </w:t>
      </w:r>
    </w:p>
    <w:p w14:paraId="1646FB77" w14:textId="5195552F" w:rsidR="00D76B5A" w:rsidRPr="001D6F88" w:rsidRDefault="00D76B5A" w:rsidP="001C5D9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D03C1C" w:rsidRPr="00D03C1C">
        <w:rPr>
          <w:rFonts w:ascii="Calibri" w:eastAsia="Calibri" w:hAnsi="Calibri" w:cs="Arial"/>
          <w:b/>
          <w:sz w:val="28"/>
          <w:szCs w:val="28"/>
        </w:rPr>
        <w:t>BIOLAB/FEWM.01.02-02/2024/1.</w:t>
      </w:r>
      <w:r w:rsidR="00386D11">
        <w:rPr>
          <w:rFonts w:ascii="Calibri" w:eastAsia="Calibri" w:hAnsi="Calibri" w:cs="Arial"/>
          <w:b/>
          <w:sz w:val="28"/>
          <w:szCs w:val="28"/>
        </w:rPr>
        <w:t>4</w:t>
      </w:r>
    </w:p>
    <w:p w14:paraId="3C29B323" w14:textId="77777777" w:rsidR="001C5D9B" w:rsidRDefault="001C5D9B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26CA1451" w14:textId="77777777" w:rsidR="00D76B5A" w:rsidRPr="00C02D88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</w:rPr>
      </w:pPr>
      <w:r w:rsidRPr="00C02D88">
        <w:rPr>
          <w:rFonts w:eastAsia="Tahoma" w:cs="Times New Roman"/>
          <w:b/>
          <w:i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86"/>
      </w:tblGrid>
      <w:tr w:rsidR="00D76B5A" w:rsidRPr="00387180" w14:paraId="3C19CAF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317A2FA8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37831DC4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1DD0E5F2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48C024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4A403F80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425C3DC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2124396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41B7C70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5219F8D3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7BABF0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023F512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2E8F9C61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6B8973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3D84E69B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</w:tbl>
    <w:p w14:paraId="566F076F" w14:textId="77777777" w:rsidR="00D76B5A" w:rsidRPr="00387180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7C7D1120" w14:textId="4A35606B" w:rsidR="00026C8C" w:rsidRPr="00D03C1C" w:rsidRDefault="00026C8C" w:rsidP="00026C8C">
      <w:pPr>
        <w:spacing w:after="0" w:line="360" w:lineRule="auto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r w:rsidRPr="008D20AE">
        <w:rPr>
          <w:rFonts w:eastAsia="Times New Roman" w:cs="Times New Roman"/>
          <w:i/>
        </w:rPr>
        <w:t xml:space="preserve">dostawę </w:t>
      </w:r>
      <w:bookmarkStart w:id="0" w:name="_Hlk219274762"/>
      <w:r w:rsidR="00D03C1C" w:rsidRPr="00D03C1C">
        <w:rPr>
          <w:rFonts w:ascii="Calibri" w:eastAsia="Calibri" w:hAnsi="Calibri" w:cs="Calibri"/>
          <w:b/>
          <w:i/>
        </w:rPr>
        <w:t xml:space="preserve">materiałów do prowadzenia badań </w:t>
      </w:r>
      <w:r w:rsidR="00D03C1C" w:rsidRPr="00D03C1C">
        <w:rPr>
          <w:rFonts w:ascii="Calibri" w:eastAsia="Calibri" w:hAnsi="Calibri" w:cs="Calibri"/>
          <w:bCs/>
          <w:i/>
        </w:rPr>
        <w:t>w zakresie zadania pod nazwą</w:t>
      </w:r>
      <w:r w:rsidR="00D03C1C" w:rsidRPr="00D03C1C">
        <w:rPr>
          <w:rFonts w:ascii="Calibri" w:eastAsia="Calibri" w:hAnsi="Calibri" w:cs="Calibri"/>
          <w:b/>
          <w:i/>
        </w:rPr>
        <w:t xml:space="preserve"> „Optymalizacja procesów zabezpieczania materiału biologicznego pod produkcję antygenów do szczepionek autogenicznych”</w:t>
      </w:r>
      <w:bookmarkEnd w:id="0"/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778"/>
        <w:gridCol w:w="3510"/>
      </w:tblGrid>
      <w:tr w:rsidR="00C45A9D" w:rsidRPr="00387180" w14:paraId="087DBA43" w14:textId="77777777" w:rsidTr="00697999">
        <w:trPr>
          <w:trHeight w:hRule="exact" w:val="845"/>
        </w:trPr>
        <w:tc>
          <w:tcPr>
            <w:tcW w:w="5778" w:type="dxa"/>
            <w:shd w:val="clear" w:color="auto" w:fill="C6D9F1" w:themeFill="text2" w:themeFillTint="33"/>
            <w:vAlign w:val="center"/>
          </w:tcPr>
          <w:p w14:paraId="6506F6BA" w14:textId="77777777" w:rsidR="00C45A9D" w:rsidRPr="00697999" w:rsidRDefault="00C45A9D" w:rsidP="001C20BC">
            <w:pPr>
              <w:rPr>
                <w:rFonts w:eastAsia="Times New Roman" w:cs="Times New Roman"/>
                <w:i/>
              </w:rPr>
            </w:pPr>
            <w:r w:rsidRPr="00697999">
              <w:rPr>
                <w:rFonts w:eastAsia="Times New Roman" w:cs="Times New Roman"/>
                <w:i/>
              </w:rPr>
              <w:t xml:space="preserve">Łączna cena netto (w PLN) – </w:t>
            </w:r>
            <w:r w:rsidR="00697999" w:rsidRPr="00697999">
              <w:rPr>
                <w:rFonts w:eastAsia="Times New Roman" w:cs="Times New Roman"/>
                <w:i/>
              </w:rPr>
              <w:t xml:space="preserve">obejmująca wszystkie materiały 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opisane w Załączniku nr </w:t>
            </w:r>
            <w:r w:rsidR="001C20BC">
              <w:rPr>
                <w:rFonts w:eastAsia="Times New Roman" w:cs="Times New Roman"/>
                <w:i/>
                <w:iCs/>
              </w:rPr>
              <w:t>5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 do zapytania ofertowego</w:t>
            </w:r>
          </w:p>
        </w:tc>
        <w:tc>
          <w:tcPr>
            <w:tcW w:w="3510" w:type="dxa"/>
            <w:vAlign w:val="center"/>
          </w:tcPr>
          <w:p w14:paraId="57343262" w14:textId="77777777" w:rsidR="00C45A9D" w:rsidRPr="00787882" w:rsidRDefault="00C45A9D" w:rsidP="00637CB8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5A5F5BF4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175781A6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13158743" w14:textId="77777777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3BF2D388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6DA9D91A" w14:textId="77777777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W przypadku wybrania naszej oferty zobowiązujemy się do zawarcia umowy </w:t>
      </w:r>
      <w:r w:rsidR="001C6FF5" w:rsidRPr="001C6FF5">
        <w:rPr>
          <w:rFonts w:eastAsia="Times New Roman" w:cs="Times New Roman"/>
          <w:sz w:val="18"/>
          <w:szCs w:val="18"/>
        </w:rPr>
        <w:t xml:space="preserve">(przygotowanej zgodnie z wzorem umowy stanowiącym Załącznik nr </w:t>
      </w:r>
      <w:r w:rsidR="008915C5">
        <w:rPr>
          <w:rFonts w:eastAsia="Times New Roman" w:cs="Times New Roman"/>
          <w:sz w:val="18"/>
          <w:szCs w:val="18"/>
        </w:rPr>
        <w:t>4</w:t>
      </w:r>
      <w:r w:rsidR="001C6FF5" w:rsidRPr="001C6FF5">
        <w:rPr>
          <w:rFonts w:eastAsia="Times New Roman" w:cs="Times New Roman"/>
          <w:sz w:val="18"/>
          <w:szCs w:val="18"/>
        </w:rPr>
        <w:t xml:space="preserve"> do Zapytania ofertowego) </w:t>
      </w:r>
      <w:r w:rsidRPr="001C6FF5">
        <w:rPr>
          <w:rFonts w:eastAsia="Times New Roman" w:cs="Times New Roman"/>
          <w:sz w:val="18"/>
          <w:szCs w:val="18"/>
        </w:rPr>
        <w:t>w terminie wskazanym przez Zamawiającego.</w:t>
      </w:r>
    </w:p>
    <w:p w14:paraId="27FAAC57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56B23CAD" w14:textId="77777777" w:rsidR="00E47F12" w:rsidRPr="0099103E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0ECEA619" w14:textId="1EFA6B68" w:rsidR="0099103E" w:rsidRPr="0099103E" w:rsidRDefault="0099103E" w:rsidP="0099103E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99103E">
        <w:rPr>
          <w:rFonts w:eastAsia="Times New Roman" w:cs="Times New Roman"/>
          <w:sz w:val="18"/>
          <w:szCs w:val="18"/>
        </w:rPr>
        <w:t xml:space="preserve">Wszystkie materiały ujęte w szczegółowej specyfikacji materiałów będą posiadać minimalne, oczekiwane parametry zawarte w </w:t>
      </w:r>
      <w:r w:rsidRPr="0099103E">
        <w:rPr>
          <w:rFonts w:cstheme="minorHAnsi"/>
          <w:sz w:val="18"/>
          <w:szCs w:val="18"/>
        </w:rPr>
        <w:t xml:space="preserve">Załączniku nr 5 do Zapytania ofertowego </w:t>
      </w:r>
      <w:r w:rsidR="00DF0CC6">
        <w:rPr>
          <w:rFonts w:cstheme="minorHAnsi"/>
          <w:sz w:val="18"/>
          <w:szCs w:val="18"/>
        </w:rPr>
        <w:t xml:space="preserve">nr </w:t>
      </w:r>
      <w:r w:rsidR="00D03C1C" w:rsidRPr="00D03C1C">
        <w:rPr>
          <w:rFonts w:cstheme="minorHAnsi"/>
          <w:sz w:val="18"/>
          <w:szCs w:val="18"/>
        </w:rPr>
        <w:t>BIOLAB/FEWM.01.02-02/2024/1.</w:t>
      </w:r>
      <w:r w:rsidR="00386D11">
        <w:rPr>
          <w:rFonts w:cstheme="minorHAnsi"/>
          <w:sz w:val="18"/>
          <w:szCs w:val="18"/>
        </w:rPr>
        <w:t>4</w:t>
      </w:r>
      <w:r w:rsidRPr="0099103E">
        <w:rPr>
          <w:rFonts w:cstheme="minorHAnsi"/>
          <w:sz w:val="18"/>
          <w:szCs w:val="18"/>
        </w:rPr>
        <w:t>.</w:t>
      </w:r>
    </w:p>
    <w:p w14:paraId="28C6BA1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6ADECAB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0014BD8F" w14:textId="77777777" w:rsidR="00285080" w:rsidRPr="005C379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36B8C508" w14:textId="77777777" w:rsidR="00285080" w:rsidRPr="00DD5144" w:rsidRDefault="00285080" w:rsidP="00285080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696B9295" w14:textId="77777777" w:rsidR="00285080" w:rsidRPr="00DD5144" w:rsidRDefault="00285080" w:rsidP="00285080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4E59F198" w14:textId="77777777" w:rsidR="00285080" w:rsidRPr="00E01988" w:rsidRDefault="00285080" w:rsidP="00285080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lastRenderedPageBreak/>
        <w:t xml:space="preserve">Załącznik nr 2     </w:t>
      </w:r>
    </w:p>
    <w:p w14:paraId="6B962237" w14:textId="77777777" w:rsidR="00285080" w:rsidRPr="00AF7233" w:rsidRDefault="00285080" w:rsidP="00285080">
      <w:pPr>
        <w:spacing w:after="0" w:line="360" w:lineRule="auto"/>
        <w:ind w:left="3540" w:firstLine="708"/>
        <w:jc w:val="right"/>
        <w:rPr>
          <w:rFonts w:cs="Times New Roman"/>
          <w:sz w:val="20"/>
          <w:szCs w:val="20"/>
        </w:rPr>
      </w:pPr>
      <w:r w:rsidRPr="00AF7233">
        <w:rPr>
          <w:rFonts w:eastAsia="Times New Roman" w:cs="Times New Roman"/>
          <w:sz w:val="20"/>
          <w:szCs w:val="20"/>
        </w:rPr>
        <w:t>…</w:t>
      </w:r>
      <w:r w:rsidRPr="00AF7233">
        <w:rPr>
          <w:rFonts w:eastAsia="Cambria" w:cs="Times New Roman"/>
          <w:sz w:val="20"/>
          <w:szCs w:val="20"/>
        </w:rPr>
        <w:t>.............................(miejscowość, data)</w:t>
      </w:r>
    </w:p>
    <w:p w14:paraId="79AB9B8D" w14:textId="77777777" w:rsidR="00285080" w:rsidRPr="00E01988" w:rsidRDefault="00285080" w:rsidP="00285080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0E93C115" w14:textId="77777777" w:rsidR="00E13ECB" w:rsidRPr="00440B3D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5562F1C2" w14:textId="77777777" w:rsidR="00E13ECB" w:rsidRPr="00E01988" w:rsidRDefault="00E13ECB" w:rsidP="00E13ECB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4FE182FB" w14:textId="77777777" w:rsidR="00E13ECB" w:rsidRPr="008702BB" w:rsidRDefault="00E13ECB" w:rsidP="00E13ECB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Oferent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 lub z osobami upoważnionymi do zaciągania zobowiązań w imieniu Zamawiającego lub osobami wykonującymi w imieniu Zamawiającego czynności związane z przygotowaniem i przeprowadzeniem procedury wyboru oferenta. </w:t>
      </w:r>
      <w:r w:rsidRPr="008702BB">
        <w:rPr>
          <w:rFonts w:cs="Arial"/>
          <w:sz w:val="18"/>
          <w:szCs w:val="18"/>
        </w:rPr>
        <w:t xml:space="preserve">Przez powiązania kapitałowe lub osobowe rozumie się powiązania </w:t>
      </w:r>
      <w:r w:rsidRPr="008702BB">
        <w:rPr>
          <w:rFonts w:eastAsia="Tahoma" w:cs="Times New Roman"/>
          <w:sz w:val="18"/>
          <w:szCs w:val="18"/>
        </w:rPr>
        <w:t>polegające w szczególności na:</w:t>
      </w:r>
    </w:p>
    <w:p w14:paraId="196AB96B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57F65E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7F934C56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50E4776D" w14:textId="77777777" w:rsidR="00E13ECB" w:rsidRDefault="00E13ECB" w:rsidP="00E13ECB">
      <w:pPr>
        <w:jc w:val="both"/>
        <w:rPr>
          <w:rFonts w:cs="Times New Roman"/>
        </w:rPr>
      </w:pPr>
    </w:p>
    <w:p w14:paraId="67C677EC" w14:textId="77777777" w:rsidR="00E13ECB" w:rsidRPr="00DD5144" w:rsidRDefault="00E13ECB" w:rsidP="00E13ECB">
      <w:pPr>
        <w:jc w:val="both"/>
        <w:rPr>
          <w:rFonts w:cs="Times New Roman"/>
        </w:rPr>
      </w:pPr>
    </w:p>
    <w:p w14:paraId="43F38515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70454321" w14:textId="77777777" w:rsidR="00E13ECB" w:rsidRPr="008702BB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2C2D344A" w14:textId="77777777" w:rsidR="00E13ECB" w:rsidRPr="001C3918" w:rsidRDefault="00E13ECB" w:rsidP="00E13ECB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5D3BB28E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3DC9DA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1B7588FD" w14:textId="77777777" w:rsidR="00E13ECB" w:rsidRDefault="00E13ECB" w:rsidP="00E13EC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7150EC1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DE3C878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368E92F0" w14:textId="77777777" w:rsidR="00E13ECB" w:rsidRPr="008702BB" w:rsidRDefault="00E13ECB" w:rsidP="00E13ECB">
      <w:pPr>
        <w:jc w:val="both"/>
        <w:rPr>
          <w:rFonts w:cs="Times New Roman"/>
          <w:sz w:val="18"/>
          <w:szCs w:val="18"/>
        </w:rPr>
      </w:pPr>
    </w:p>
    <w:p w14:paraId="16A7D7E2" w14:textId="77777777" w:rsidR="00E13EC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4011B2A6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01FF50F7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3AD1D239" w14:textId="77777777" w:rsidR="00E13ECB" w:rsidRPr="00E01988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350FD3E" w14:textId="77777777" w:rsidR="00285080" w:rsidRDefault="00285080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6DBC4A7A" w14:textId="77777777" w:rsidR="00E13ECB" w:rsidRDefault="00E13ECB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15101229" w14:textId="53012383" w:rsidR="008915C5" w:rsidRPr="00E01988" w:rsidRDefault="008915C5" w:rsidP="008915C5">
      <w:pPr>
        <w:spacing w:after="0" w:line="360" w:lineRule="auto"/>
        <w:jc w:val="right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lastRenderedPageBreak/>
        <w:t>Załącznik nr 3</w:t>
      </w:r>
      <w:r w:rsidRPr="00E01988">
        <w:rPr>
          <w:rFonts w:eastAsia="Times New Roman" w:cs="Times New Roman"/>
          <w:b/>
        </w:rPr>
        <w:t xml:space="preserve">      </w:t>
      </w:r>
    </w:p>
    <w:p w14:paraId="2495722F" w14:textId="77777777" w:rsidR="008915C5" w:rsidRPr="00E01988" w:rsidRDefault="008915C5" w:rsidP="008915C5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144A2CE6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p w14:paraId="136EBB59" w14:textId="77777777" w:rsidR="001D2374" w:rsidRDefault="001D2374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2257A3E" w14:textId="77777777" w:rsidR="008915C5" w:rsidRDefault="008915C5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Szczegółowa specyfikacja materiałów</w:t>
      </w:r>
    </w:p>
    <w:p w14:paraId="72CF5A30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tbl>
      <w:tblPr>
        <w:tblStyle w:val="Tabela-Siatka"/>
        <w:tblW w:w="9570" w:type="dxa"/>
        <w:tblInd w:w="-176" w:type="dxa"/>
        <w:tblLook w:val="04A0" w:firstRow="1" w:lastRow="0" w:firstColumn="1" w:lastColumn="0" w:noHBand="0" w:noVBand="1"/>
      </w:tblPr>
      <w:tblGrid>
        <w:gridCol w:w="675"/>
        <w:gridCol w:w="2838"/>
        <w:gridCol w:w="1273"/>
        <w:gridCol w:w="1375"/>
        <w:gridCol w:w="1264"/>
        <w:gridCol w:w="2145"/>
      </w:tblGrid>
      <w:tr w:rsidR="006C4F8C" w:rsidRPr="006C4F8C" w14:paraId="3A03D9E0" w14:textId="77777777" w:rsidTr="00B26A7C">
        <w:trPr>
          <w:trHeight w:hRule="exact" w:val="680"/>
        </w:trPr>
        <w:tc>
          <w:tcPr>
            <w:tcW w:w="675" w:type="dxa"/>
            <w:shd w:val="clear" w:color="auto" w:fill="EEECE1" w:themeFill="background2"/>
            <w:vAlign w:val="center"/>
          </w:tcPr>
          <w:p w14:paraId="17C3D017" w14:textId="77777777" w:rsidR="006C4F8C" w:rsidRPr="002F2156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L.p. </w:t>
            </w:r>
            <w:r w:rsidR="00B401CC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E12B515" w14:textId="77777777" w:rsidR="006C4F8C" w:rsidRPr="006C4F8C" w:rsidRDefault="006C4F8C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Nazwa materiał</w:t>
            </w:r>
            <w:r w:rsidR="002F2156">
              <w:rPr>
                <w:rFonts w:asciiTheme="minorHAnsi" w:hAnsiTheme="minorHAnsi" w:cstheme="minorHAnsi"/>
                <w:b/>
                <w:sz w:val="16"/>
                <w:szCs w:val="16"/>
              </w:rPr>
              <w:t>u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EB9BF58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76EE6F34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Cena jednostkowa w zł (netto)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342D0EBC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</w:t>
            </w:r>
            <w:r w:rsidR="00196A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pozycji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 zł (netto)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F9B0B0D" w14:textId="7BA3145C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Nazwa</w:t>
            </w:r>
            <w:r w:rsidR="0098452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handlowa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materiału / nazwa producenta</w:t>
            </w:r>
          </w:p>
        </w:tc>
      </w:tr>
      <w:tr w:rsidR="005142B5" w:rsidRPr="006C4F8C" w14:paraId="7D50284F" w14:textId="77777777" w:rsidTr="005142B5">
        <w:trPr>
          <w:trHeight w:hRule="exact" w:val="337"/>
        </w:trPr>
        <w:tc>
          <w:tcPr>
            <w:tcW w:w="675" w:type="dxa"/>
            <w:shd w:val="clear" w:color="auto" w:fill="EEECE1" w:themeFill="background2"/>
            <w:vAlign w:val="center"/>
          </w:tcPr>
          <w:p w14:paraId="40CA2C4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711B20E" w14:textId="77777777" w:rsidR="005142B5" w:rsidRPr="006C4F8C" w:rsidRDefault="005142B5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CE88C23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30551EBD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4C89149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41E8068D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</w:tr>
      <w:tr w:rsidR="00A43745" w:rsidRPr="006C4F8C" w14:paraId="0C457788" w14:textId="77777777" w:rsidTr="00B26A7C">
        <w:trPr>
          <w:trHeight w:val="532"/>
        </w:trPr>
        <w:tc>
          <w:tcPr>
            <w:tcW w:w="9570" w:type="dxa"/>
            <w:gridSpan w:val="6"/>
            <w:shd w:val="clear" w:color="auto" w:fill="EEECE1" w:themeFill="background2"/>
            <w:vAlign w:val="center"/>
          </w:tcPr>
          <w:p w14:paraId="07275DC8" w14:textId="03DA1B6E" w:rsidR="00A43745" w:rsidRPr="00A43745" w:rsidRDefault="00B62DA5" w:rsidP="002F2156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62DA5">
              <w:rPr>
                <w:rFonts w:asciiTheme="minorHAnsi" w:hAnsiTheme="minorHAnsi" w:cstheme="minorHAnsi"/>
                <w:b/>
                <w:sz w:val="16"/>
                <w:szCs w:val="16"/>
              </w:rPr>
              <w:t>Odczynniki i materiały do określania cech bakterii</w:t>
            </w:r>
          </w:p>
        </w:tc>
      </w:tr>
      <w:tr w:rsidR="00B62DA5" w:rsidRPr="006C4F8C" w14:paraId="2FBDE4BC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00766E2" w14:textId="36E8284C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702DB13" w14:textId="5562EABE" w:rsidR="00B62DA5" w:rsidRPr="002F2156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</w:t>
            </w: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urowice Salmonella do aglutynacji szkiełkowej</w:t>
            </w:r>
            <w:r w:rsidR="00B62DA5">
              <w:rPr>
                <w:rFonts w:asciiTheme="minorHAnsi" w:hAnsiTheme="minorHAnsi" w:cstheme="minorHAnsi"/>
                <w:sz w:val="16"/>
                <w:szCs w:val="16"/>
              </w:rPr>
              <w:t xml:space="preserve"> - </w:t>
            </w: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Salmonella  O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Factor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; O:4,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39B1BC0" w14:textId="31D3403D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10</w:t>
            </w:r>
            <w:r w:rsidR="00B62DA5">
              <w:rPr>
                <w:rFonts w:asciiTheme="minorHAnsi" w:hAnsiTheme="minorHAnsi" w:cstheme="minorHAnsi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50848943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0792BA7E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3091D83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35FDC21B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2FCD857" w14:textId="52CE352B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1.2)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904457D" w14:textId="4A5435F6" w:rsidR="00B62DA5" w:rsidRPr="002F2156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Salmonella  O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Factor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; O:8,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3EABBFB" w14:textId="105426ED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 op.</w:t>
            </w:r>
          </w:p>
        </w:tc>
        <w:tc>
          <w:tcPr>
            <w:tcW w:w="1375" w:type="dxa"/>
            <w:vAlign w:val="center"/>
          </w:tcPr>
          <w:p w14:paraId="2F3A516B" w14:textId="77777777" w:rsidR="00B62DA5" w:rsidRPr="00311588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  <w:tc>
          <w:tcPr>
            <w:tcW w:w="1264" w:type="dxa"/>
            <w:vAlign w:val="center"/>
          </w:tcPr>
          <w:p w14:paraId="6B52496A" w14:textId="77777777" w:rsidR="00B62DA5" w:rsidRPr="00311588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  <w:tc>
          <w:tcPr>
            <w:tcW w:w="2145" w:type="dxa"/>
            <w:vAlign w:val="center"/>
          </w:tcPr>
          <w:p w14:paraId="4ED755A7" w14:textId="77777777" w:rsidR="00B62DA5" w:rsidRPr="00311588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</w:tr>
      <w:tr w:rsidR="00B62DA5" w:rsidRPr="006C4F8C" w14:paraId="01F59289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30C68DD" w14:textId="6FFB99F4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1.3)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6E1FC511" w14:textId="7F14E9AE" w:rsidR="00B62DA5" w:rsidRPr="00D8350E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Salmonella  O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Factor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; O:9,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3D814C3" w14:textId="6F07D48C" w:rsidR="00B62DA5" w:rsidRPr="0081316C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0 op.</w:t>
            </w:r>
          </w:p>
        </w:tc>
        <w:tc>
          <w:tcPr>
            <w:tcW w:w="1375" w:type="dxa"/>
            <w:vAlign w:val="center"/>
          </w:tcPr>
          <w:p w14:paraId="23A152C9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7EF1A99B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8048F2E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3FEAE117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4503356F" w14:textId="3A58B915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1.4)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725CEDA" w14:textId="05BE5D39" w:rsidR="00B62DA5" w:rsidRPr="00D8350E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Salmonella  O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Factor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; O:13,22,23,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707D3E69" w14:textId="2089CF0D" w:rsidR="00B62DA5" w:rsidRPr="0081316C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0FD02B59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01BA9B5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004A5D53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20560A09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1D1A0757" w14:textId="605B5CA5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1.5)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0A98654F" w14:textId="504A7F54" w:rsidR="00B62DA5" w:rsidRPr="00934F85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Salmonella  O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Factor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; O:3,10,15,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3732CDE" w14:textId="611F3717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448CF7B9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F083B16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9CFB4C1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20CDFD63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6E81FA6" w14:textId="1DDF22E0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1.6)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3212DF79" w14:textId="4D54BA12" w:rsidR="00B62DA5" w:rsidRPr="00934F85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Salmonella  O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Factor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; O:1,3,19,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913F954" w14:textId="2C43A2F2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2E50D339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DC40506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401B6C9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7211D8AF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53A0EE1" w14:textId="38F0330D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1.7)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F598EC8" w14:textId="0F78FD29" w:rsidR="00B62DA5" w:rsidRPr="00AB393D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Salmonella  O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Factor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; O:10,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49C740BE" w14:textId="53655FE6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7C0B8868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17CFBF5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2DAE1B7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2ABCC5A8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412C27C5" w14:textId="115DBB5F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1.8)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5FE8A7B" w14:textId="63EC9296" w:rsidR="00B62DA5" w:rsidRPr="00AB393D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Salmonella  O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Factor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; O:15,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21136953" w14:textId="1C0CF50C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00BC6A6D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574B7FD5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0673FCFA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3FFB460E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C05725A" w14:textId="2836D918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1.9)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6800AD0D" w14:textId="3442BFE7" w:rsidR="00B62DA5" w:rsidRPr="00AB393D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Salmonella  O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Factor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; O:19,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7CFBBB10" w14:textId="22CD38AC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4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604451DE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380591A2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48B0C17A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6974D294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45995186" w14:textId="13A722FD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1.10)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5D952C1" w14:textId="0C4B1BE5" w:rsidR="00B62DA5" w:rsidRPr="00AB393D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Salmonella  O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Factor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; O:46,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D487E1F" w14:textId="4E85FA6A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3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011B3419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0BAA457A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E381B1C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396E1DEB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1218E33" w14:textId="3F7F3ECA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1.11)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7F58F531" w14:textId="72278C93" w:rsidR="00B62DA5" w:rsidRPr="00AB393D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Salmonella  O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Factor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; O:22,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2C361A0" w14:textId="48076E79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6C84E9B3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206692B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0AFD7B41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5FD3890A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4D9347C" w14:textId="0046BD6F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1.12)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BBF396A" w14:textId="6333360A" w:rsidR="00B62DA5" w:rsidRPr="00AB393D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Salmonella H 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; H:q,s,t,p,u,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20A4C1C" w14:textId="6025F16B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8 op.</w:t>
            </w:r>
          </w:p>
        </w:tc>
        <w:tc>
          <w:tcPr>
            <w:tcW w:w="1375" w:type="dxa"/>
            <w:vAlign w:val="center"/>
          </w:tcPr>
          <w:p w14:paraId="30169548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D69AD17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0A224591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4938C6EE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5748943" w14:textId="5CC19121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1.13)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02C289F0" w14:textId="50C7246C" w:rsidR="00B62DA5" w:rsidRPr="00AB393D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Salmonella H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; H:i,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7C32714F" w14:textId="2678C393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8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3631DB96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31C1EC06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7788768C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52B7D220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7FB68A49" w14:textId="2C4256D3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1.14)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8E3FEF2" w14:textId="129B3FA0" w:rsidR="00B62DA5" w:rsidRPr="00AB393D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Salmonella H 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; H:e,h,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7DB83718" w14:textId="2B91A466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1F2681DE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2350D5BA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6F23FD42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0A0D2A82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5892F253" w14:textId="7139E476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1.15)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8673E2F" w14:textId="03490198" w:rsidR="00B62DA5" w:rsidRPr="00AB393D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Salmonella H 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C255A2">
              <w:rPr>
                <w:rFonts w:asciiTheme="minorHAnsi" w:hAnsiTheme="minorHAnsi" w:cstheme="minorHAnsi"/>
                <w:sz w:val="16"/>
                <w:szCs w:val="16"/>
              </w:rPr>
              <w:t>; H:e,n,x,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4BC9575B" w14:textId="4A66ED3B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3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06292670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73B44B22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66B35D3F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02D2124C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30D763E" w14:textId="34AA3980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1.16)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367DD4A8" w14:textId="68D506A7" w:rsidR="00B62DA5" w:rsidRPr="00AB393D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>; H:k,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4540A5A" w14:textId="67D370E6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771DD697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EBE4C07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7577750B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116F9E14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CC3A13A" w14:textId="40F25C46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1.17)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680D02D0" w14:textId="313F3379" w:rsidR="00B62DA5" w:rsidRPr="00AB393D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>; H:r,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631D01C" w14:textId="52E416BA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5009A740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1D621D5E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580D4DD4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459A99D8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70D8FD2A" w14:textId="332A5ABB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1.18)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F753AFA" w14:textId="700F0B71" w:rsidR="00B62DA5" w:rsidRPr="00AB393D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>; H:z6,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F647970" w14:textId="275E9101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2C9397C1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35318754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48216E8B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679CA10D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57C08BF2" w14:textId="00BEC69E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1.19)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0C59B42" w14:textId="7BA8BE36" w:rsidR="00B62DA5" w:rsidRPr="00AB393D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>; H:z10,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07E1EC60" w14:textId="3BF74627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3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0135D79A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099CCF51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5FCA1BE2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1FA6ECEE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18597098" w14:textId="1363859F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1.20)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3A413C27" w14:textId="172DDBCB" w:rsidR="00B62DA5" w:rsidRPr="00AB393D" w:rsidRDefault="00C255A2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="00745C59" w:rsidRPr="00745C59">
              <w:rPr>
                <w:rFonts w:asciiTheme="minorHAnsi" w:hAnsiTheme="minorHAnsi" w:cstheme="minorHAnsi"/>
                <w:sz w:val="16"/>
                <w:szCs w:val="16"/>
              </w:rPr>
              <w:t>; H:z29,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73AD8233" w14:textId="1417E9E9" w:rsidR="00B62DA5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</w:t>
            </w:r>
            <w:r w:rsidR="00B62DA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op.</w:t>
            </w:r>
          </w:p>
        </w:tc>
        <w:tc>
          <w:tcPr>
            <w:tcW w:w="1375" w:type="dxa"/>
            <w:vAlign w:val="center"/>
          </w:tcPr>
          <w:p w14:paraId="6268DD28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BF92078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4F5F8CBC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255A2" w:rsidRPr="006C4F8C" w14:paraId="723450C9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361440AC" w14:textId="27274451" w:rsidR="00C255A2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1.21)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201CABF" w14:textId="40989969" w:rsidR="00C255A2" w:rsidRPr="00C255A2" w:rsidRDefault="00745C59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; H:f,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9CBC712" w14:textId="72446495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3 op.</w:t>
            </w:r>
          </w:p>
        </w:tc>
        <w:tc>
          <w:tcPr>
            <w:tcW w:w="1375" w:type="dxa"/>
            <w:vAlign w:val="center"/>
          </w:tcPr>
          <w:p w14:paraId="79A0D487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2A063AD3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4C0B8D30" w14:textId="77777777" w:rsidR="00C255A2" w:rsidRPr="006C4F8C" w:rsidRDefault="00C255A2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255A2" w:rsidRPr="006C4F8C" w14:paraId="6B6E7D9C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4A1CA8D7" w14:textId="54285585" w:rsidR="00C255A2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1.22)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8861BE4" w14:textId="12D46CE3" w:rsidR="00C255A2" w:rsidRPr="00C255A2" w:rsidRDefault="00745C59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; H:h,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BE8E739" w14:textId="7322A153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 op.</w:t>
            </w:r>
          </w:p>
        </w:tc>
        <w:tc>
          <w:tcPr>
            <w:tcW w:w="1375" w:type="dxa"/>
            <w:vAlign w:val="center"/>
          </w:tcPr>
          <w:p w14:paraId="10FB570B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1546F29A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5DD5BADC" w14:textId="77777777" w:rsidR="00C255A2" w:rsidRPr="006C4F8C" w:rsidRDefault="00C255A2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255A2" w:rsidRPr="006C4F8C" w14:paraId="6AD0CF46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9C5D81B" w14:textId="23928C53" w:rsidR="00C255A2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1.23)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6600692F" w14:textId="6CD8FA24" w:rsidR="00C255A2" w:rsidRPr="00C255A2" w:rsidRDefault="00745C59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; H:m,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8D02710" w14:textId="56A62431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10 op.</w:t>
            </w:r>
          </w:p>
        </w:tc>
        <w:tc>
          <w:tcPr>
            <w:tcW w:w="1375" w:type="dxa"/>
            <w:vAlign w:val="center"/>
          </w:tcPr>
          <w:p w14:paraId="24775560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1112FF12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0D01C0C" w14:textId="77777777" w:rsidR="00C255A2" w:rsidRPr="006C4F8C" w:rsidRDefault="00C255A2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255A2" w:rsidRPr="006C4F8C" w14:paraId="58A50E88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7B357D17" w14:textId="4CF92642" w:rsidR="00C255A2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1.24)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E0CCAEC" w14:textId="65672573" w:rsidR="00C255A2" w:rsidRPr="00C255A2" w:rsidRDefault="00745C59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; H:p,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BD1AB68" w14:textId="078A14E5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 op.</w:t>
            </w:r>
          </w:p>
        </w:tc>
        <w:tc>
          <w:tcPr>
            <w:tcW w:w="1375" w:type="dxa"/>
            <w:vAlign w:val="center"/>
          </w:tcPr>
          <w:p w14:paraId="15A98F4C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24EB1A46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6A5BA3BA" w14:textId="77777777" w:rsidR="00C255A2" w:rsidRPr="006C4F8C" w:rsidRDefault="00C255A2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255A2" w:rsidRPr="006C4F8C" w14:paraId="265DAF66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5076900" w14:textId="6864CDB6" w:rsidR="00C255A2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1.25)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853E9A3" w14:textId="6453DBB4" w:rsidR="00C255A2" w:rsidRPr="00C255A2" w:rsidRDefault="00745C59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; H:q,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636D461" w14:textId="0FCB7430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 op.</w:t>
            </w:r>
          </w:p>
        </w:tc>
        <w:tc>
          <w:tcPr>
            <w:tcW w:w="1375" w:type="dxa"/>
            <w:vAlign w:val="center"/>
          </w:tcPr>
          <w:p w14:paraId="707E4F9F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38C1846B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7301C7DF" w14:textId="77777777" w:rsidR="00C255A2" w:rsidRPr="006C4F8C" w:rsidRDefault="00C255A2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255A2" w:rsidRPr="006C4F8C" w14:paraId="5957F3D0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4FA48A39" w14:textId="7EA4F735" w:rsidR="00C255A2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1.26)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765779BB" w14:textId="50FCC507" w:rsidR="00C255A2" w:rsidRPr="00C255A2" w:rsidRDefault="00745C59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; H:s,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4E5F0A6" w14:textId="384BE168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 op.</w:t>
            </w:r>
          </w:p>
        </w:tc>
        <w:tc>
          <w:tcPr>
            <w:tcW w:w="1375" w:type="dxa"/>
            <w:vAlign w:val="center"/>
          </w:tcPr>
          <w:p w14:paraId="544DD191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86D8988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D4208CA" w14:textId="77777777" w:rsidR="00C255A2" w:rsidRPr="006C4F8C" w:rsidRDefault="00C255A2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255A2" w:rsidRPr="006C4F8C" w14:paraId="019D7240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EAFA509" w14:textId="09953FAD" w:rsidR="00C255A2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1.27</w:t>
            </w:r>
            <w:r w:rsidR="00745C59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35B26E2" w14:textId="0474CE32" w:rsidR="00C255A2" w:rsidRPr="00C255A2" w:rsidRDefault="00745C59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; H:t,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7AEF730E" w14:textId="656DA99B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 op.</w:t>
            </w:r>
          </w:p>
        </w:tc>
        <w:tc>
          <w:tcPr>
            <w:tcW w:w="1375" w:type="dxa"/>
            <w:vAlign w:val="center"/>
          </w:tcPr>
          <w:p w14:paraId="4F1DE0D0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84667CD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5008EDF3" w14:textId="77777777" w:rsidR="00C255A2" w:rsidRPr="006C4F8C" w:rsidRDefault="00C255A2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255A2" w:rsidRPr="006C4F8C" w14:paraId="57AE9F1C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43CF1C37" w14:textId="16EEA9E6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1.28)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7B7A44DD" w14:textId="2658EE95" w:rsidR="00C255A2" w:rsidRPr="00C255A2" w:rsidRDefault="00745C59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; H:v,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CB0DF27" w14:textId="6E0C42B8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 op.</w:t>
            </w:r>
          </w:p>
        </w:tc>
        <w:tc>
          <w:tcPr>
            <w:tcW w:w="1375" w:type="dxa"/>
            <w:vAlign w:val="center"/>
          </w:tcPr>
          <w:p w14:paraId="486DA13A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30CF018B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07AF250" w14:textId="77777777" w:rsidR="00C255A2" w:rsidRPr="006C4F8C" w:rsidRDefault="00C255A2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255A2" w:rsidRPr="006C4F8C" w14:paraId="3E7356AF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AC3EF8B" w14:textId="18BD96E1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1.29)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79C98D9F" w14:textId="729A53ED" w:rsidR="00C255A2" w:rsidRPr="00C255A2" w:rsidRDefault="00745C59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; H:w,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444AFCB4" w14:textId="5F9A18DE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 op.</w:t>
            </w:r>
          </w:p>
        </w:tc>
        <w:tc>
          <w:tcPr>
            <w:tcW w:w="1375" w:type="dxa"/>
            <w:vAlign w:val="center"/>
          </w:tcPr>
          <w:p w14:paraId="0BCD6D9F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2F31346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2374C35" w14:textId="77777777" w:rsidR="00C255A2" w:rsidRPr="006C4F8C" w:rsidRDefault="00C255A2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255A2" w:rsidRPr="006C4F8C" w14:paraId="2C704051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D27A047" w14:textId="68AEB134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1.30)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43C7552" w14:textId="27642428" w:rsidR="00C255A2" w:rsidRPr="00C255A2" w:rsidRDefault="00745C59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; H:x,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E6DA719" w14:textId="306A33E1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 op.</w:t>
            </w:r>
          </w:p>
        </w:tc>
        <w:tc>
          <w:tcPr>
            <w:tcW w:w="1375" w:type="dxa"/>
            <w:vAlign w:val="center"/>
          </w:tcPr>
          <w:p w14:paraId="2FB061E5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1CA852AE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00789171" w14:textId="77777777" w:rsidR="00C255A2" w:rsidRPr="006C4F8C" w:rsidRDefault="00C255A2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255A2" w:rsidRPr="006C4F8C" w14:paraId="02ACEED4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F27FBC7" w14:textId="3FD5CDED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1.31)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6BF30550" w14:textId="5984A114" w:rsidR="00C255A2" w:rsidRPr="00C255A2" w:rsidRDefault="00745C59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; H:2,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51FD05C" w14:textId="2D98DAFC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3 op.</w:t>
            </w:r>
          </w:p>
        </w:tc>
        <w:tc>
          <w:tcPr>
            <w:tcW w:w="1375" w:type="dxa"/>
            <w:vAlign w:val="center"/>
          </w:tcPr>
          <w:p w14:paraId="108954D5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7F882912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59C9280" w14:textId="77777777" w:rsidR="00C255A2" w:rsidRPr="006C4F8C" w:rsidRDefault="00C255A2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255A2" w:rsidRPr="006C4F8C" w14:paraId="6B1BF123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90A58BF" w14:textId="6AA4EE73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1.32)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0CFB71AE" w14:textId="7910CADE" w:rsidR="00C255A2" w:rsidRPr="00C255A2" w:rsidRDefault="00745C59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; H:5,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2544CEF8" w14:textId="1276019C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3 op.</w:t>
            </w:r>
          </w:p>
        </w:tc>
        <w:tc>
          <w:tcPr>
            <w:tcW w:w="1375" w:type="dxa"/>
            <w:vAlign w:val="center"/>
          </w:tcPr>
          <w:p w14:paraId="5BC4C0C1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2623A2F4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402F2143" w14:textId="77777777" w:rsidR="00C255A2" w:rsidRPr="006C4F8C" w:rsidRDefault="00C255A2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255A2" w:rsidRPr="006C4F8C" w14:paraId="4F059A3A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133FE680" w14:textId="655632AB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1.33)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57A75D3" w14:textId="0849BC37" w:rsidR="00C255A2" w:rsidRPr="00C255A2" w:rsidRDefault="00745C59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; H:6,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606D168" w14:textId="2F5B6B61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 op.</w:t>
            </w:r>
          </w:p>
        </w:tc>
        <w:tc>
          <w:tcPr>
            <w:tcW w:w="1375" w:type="dxa"/>
            <w:vAlign w:val="center"/>
          </w:tcPr>
          <w:p w14:paraId="1E9C4DA3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D5B2B4C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5D98EE94" w14:textId="77777777" w:rsidR="00C255A2" w:rsidRPr="006C4F8C" w:rsidRDefault="00C255A2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255A2" w:rsidRPr="006C4F8C" w14:paraId="265B255E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1736736A" w14:textId="25F9A861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1.34)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EF65CC3" w14:textId="60F0AF50" w:rsidR="00C255A2" w:rsidRPr="00C255A2" w:rsidRDefault="00745C59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; H:7,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C51619B" w14:textId="49E671CC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 op.</w:t>
            </w:r>
          </w:p>
        </w:tc>
        <w:tc>
          <w:tcPr>
            <w:tcW w:w="1375" w:type="dxa"/>
            <w:vAlign w:val="center"/>
          </w:tcPr>
          <w:p w14:paraId="091A5D11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5370FC10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3082D611" w14:textId="77777777" w:rsidR="00C255A2" w:rsidRPr="006C4F8C" w:rsidRDefault="00C255A2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255A2" w:rsidRPr="006C4F8C" w14:paraId="0CAF9958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56370483" w14:textId="07750E9C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1.35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7B507DC" w14:textId="55C697F0" w:rsidR="00C255A2" w:rsidRPr="00C255A2" w:rsidRDefault="00745C59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255A2">
              <w:rPr>
                <w:rFonts w:asciiTheme="minorHAnsi" w:hAnsiTheme="minorHAnsi" w:cstheme="minorHAnsi"/>
                <w:sz w:val="16"/>
                <w:szCs w:val="16"/>
              </w:rPr>
              <w:t xml:space="preserve">surowice Salmonella do aglutynacji szkiełkowej - </w:t>
            </w:r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Salmonella H 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Phase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Antisera</w:t>
            </w:r>
            <w:proofErr w:type="spellEnd"/>
            <w:r w:rsidRPr="00745C59">
              <w:rPr>
                <w:rFonts w:asciiTheme="minorHAnsi" w:hAnsiTheme="minorHAnsi" w:cstheme="minorHAnsi"/>
                <w:sz w:val="16"/>
                <w:szCs w:val="16"/>
              </w:rPr>
              <w:t>; H:z13, op. 3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6FB367A" w14:textId="6DE4C521" w:rsidR="00C255A2" w:rsidRDefault="00745C59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 op.</w:t>
            </w:r>
          </w:p>
        </w:tc>
        <w:tc>
          <w:tcPr>
            <w:tcW w:w="1375" w:type="dxa"/>
            <w:vAlign w:val="center"/>
          </w:tcPr>
          <w:p w14:paraId="3E659899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5A9BFAD9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CF34BCC" w14:textId="77777777" w:rsidR="00C255A2" w:rsidRPr="006C4F8C" w:rsidRDefault="00C255A2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A622F" w:rsidRPr="006C4F8C" w14:paraId="662F4125" w14:textId="77777777" w:rsidTr="002011AB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B05170E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D522217" w14:textId="79645E49" w:rsidR="002A622F" w:rsidRPr="001B0488" w:rsidRDefault="002A622F" w:rsidP="002A622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Łączna cena netto (w PLN) 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2F2BA6D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24E6BAEB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14:paraId="429DA29C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4742153" w14:textId="77777777" w:rsidR="002A622F" w:rsidRPr="006C4F8C" w:rsidRDefault="002A622F" w:rsidP="002A622F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BA5876F" w14:textId="77777777" w:rsidR="006C4F8C" w:rsidRPr="006C4F8C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7849A355" w14:textId="3076F626" w:rsidR="008915C5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6C4F8C">
        <w:rPr>
          <w:rFonts w:asciiTheme="minorHAnsi" w:hAnsiTheme="minorHAnsi" w:cstheme="minorHAnsi"/>
          <w:sz w:val="18"/>
          <w:szCs w:val="18"/>
        </w:rPr>
        <w:t>* zgodna z numeracją materiału w Załączniku nr 5 do zapytania ofertowego n</w:t>
      </w:r>
      <w:r w:rsidR="00B401CC">
        <w:rPr>
          <w:rFonts w:asciiTheme="minorHAnsi" w:hAnsiTheme="minorHAnsi" w:cstheme="minorHAnsi"/>
          <w:sz w:val="18"/>
          <w:szCs w:val="18"/>
        </w:rPr>
        <w:t xml:space="preserve">r </w:t>
      </w:r>
      <w:r w:rsidR="00D03C1C" w:rsidRPr="00D03C1C">
        <w:rPr>
          <w:rFonts w:asciiTheme="minorHAnsi" w:hAnsiTheme="minorHAnsi" w:cstheme="minorHAnsi"/>
          <w:sz w:val="18"/>
          <w:szCs w:val="18"/>
        </w:rPr>
        <w:t>BIOLAB/FEWM.01.02-02/2024/1.</w:t>
      </w:r>
      <w:r w:rsidR="00386D11">
        <w:rPr>
          <w:rFonts w:asciiTheme="minorHAnsi" w:hAnsiTheme="minorHAnsi" w:cstheme="minorHAnsi"/>
          <w:sz w:val="18"/>
          <w:szCs w:val="18"/>
        </w:rPr>
        <w:t>4</w:t>
      </w:r>
    </w:p>
    <w:p w14:paraId="3C0BF74E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321B35E4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B900CD">
        <w:rPr>
          <w:rFonts w:asciiTheme="minorHAnsi" w:hAnsiTheme="minorHAnsi" w:cstheme="minorHAnsi"/>
          <w:b/>
          <w:sz w:val="18"/>
          <w:szCs w:val="18"/>
        </w:rPr>
        <w:lastRenderedPageBreak/>
        <w:t>Uwaga: należy uzupełnić wszystkie pola w kolumnach od 4 do 6</w:t>
      </w:r>
    </w:p>
    <w:p w14:paraId="58EF3B67" w14:textId="77777777" w:rsidR="00214CB6" w:rsidRDefault="00214CB6" w:rsidP="005142B5">
      <w:pPr>
        <w:spacing w:after="0" w:line="360" w:lineRule="auto"/>
        <w:jc w:val="both"/>
        <w:rPr>
          <w:rFonts w:cstheme="minorHAnsi"/>
          <w:b/>
          <w:color w:val="000000"/>
          <w:sz w:val="18"/>
          <w:szCs w:val="18"/>
        </w:rPr>
      </w:pPr>
    </w:p>
    <w:p w14:paraId="6CC6B482" w14:textId="77777777" w:rsidR="00572F47" w:rsidRDefault="005142B5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E01988">
        <w:rPr>
          <w:rFonts w:eastAsia="Times New Roman" w:cs="Times New Roman"/>
          <w:sz w:val="24"/>
          <w:szCs w:val="24"/>
        </w:rPr>
        <w:t xml:space="preserve">                                                </w:t>
      </w:r>
      <w:r>
        <w:rPr>
          <w:rFonts w:eastAsia="Times New Roman" w:cs="Times New Roman"/>
          <w:sz w:val="24"/>
          <w:szCs w:val="24"/>
        </w:rPr>
        <w:t xml:space="preserve">       </w:t>
      </w:r>
      <w:r w:rsidRPr="00E01988">
        <w:rPr>
          <w:rFonts w:eastAsia="Times New Roman" w:cs="Times New Roman"/>
          <w:sz w:val="24"/>
          <w:szCs w:val="24"/>
        </w:rPr>
        <w:t xml:space="preserve">     </w:t>
      </w:r>
      <w:r w:rsidR="00B900CD">
        <w:rPr>
          <w:rFonts w:eastAsia="Times New Roman" w:cs="Times New Roman"/>
          <w:sz w:val="24"/>
          <w:szCs w:val="24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</w:p>
    <w:p w14:paraId="1E07D41E" w14:textId="77777777" w:rsidR="00572F47" w:rsidRDefault="00572F47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</w:p>
    <w:p w14:paraId="2D61442A" w14:textId="77777777" w:rsidR="00B401CC" w:rsidRPr="00DD5144" w:rsidRDefault="00B401CC" w:rsidP="00831A7A">
      <w:pPr>
        <w:spacing w:after="0" w:line="360" w:lineRule="auto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ab/>
      </w:r>
      <w:r w:rsidRPr="00DD5144">
        <w:rPr>
          <w:rFonts w:eastAsia="Times New Roman" w:cs="Times New Roman"/>
          <w:sz w:val="20"/>
          <w:szCs w:val="20"/>
        </w:rPr>
        <w:t>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0780BAC1" w14:textId="77777777" w:rsidR="005142B5" w:rsidRPr="006C4F8C" w:rsidRDefault="00B401CC" w:rsidP="00A803BC">
      <w:pPr>
        <w:spacing w:after="0" w:line="360" w:lineRule="auto"/>
        <w:ind w:left="1661"/>
        <w:jc w:val="both"/>
        <w:rPr>
          <w:rFonts w:cstheme="minorHAnsi"/>
          <w:sz w:val="18"/>
          <w:szCs w:val="18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</w:t>
      </w:r>
      <w:r>
        <w:rPr>
          <w:rFonts w:eastAsia="Times New Roman" w:cs="Times New Roman"/>
          <w:i/>
          <w:sz w:val="20"/>
          <w:szCs w:val="20"/>
        </w:rPr>
        <w:t xml:space="preserve"> </w:t>
      </w:r>
      <w:r w:rsidRPr="00DD5144">
        <w:rPr>
          <w:rFonts w:eastAsia="Times New Roman" w:cs="Times New Roman"/>
          <w:i/>
          <w:sz w:val="20"/>
          <w:szCs w:val="20"/>
        </w:rPr>
        <w:t xml:space="preserve">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</w:t>
      </w:r>
      <w:r>
        <w:rPr>
          <w:rFonts w:cs="Times New Roman"/>
          <w:i/>
          <w:sz w:val="20"/>
          <w:szCs w:val="20"/>
        </w:rPr>
        <w:t>cie</w:t>
      </w:r>
      <w:r w:rsidRPr="00DD5144">
        <w:rPr>
          <w:rFonts w:cs="Times New Roman"/>
          <w:i/>
          <w:sz w:val="20"/>
          <w:szCs w:val="20"/>
        </w:rPr>
        <w:t xml:space="preserve"> identyfikacyjne Oferenta)</w:t>
      </w:r>
    </w:p>
    <w:sectPr w:rsidR="005142B5" w:rsidRPr="006C4F8C" w:rsidSect="00D67F90">
      <w:headerReference w:type="default" r:id="rId7"/>
      <w:footerReference w:type="default" r:id="rId8"/>
      <w:pgSz w:w="11906" w:h="16838"/>
      <w:pgMar w:top="1134" w:right="1417" w:bottom="568" w:left="1417" w:header="426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44058" w14:textId="77777777" w:rsidR="006D73D4" w:rsidRDefault="006D73D4" w:rsidP="007C3F4C">
      <w:pPr>
        <w:spacing w:after="0" w:line="240" w:lineRule="auto"/>
      </w:pPr>
      <w:r>
        <w:separator/>
      </w:r>
    </w:p>
  </w:endnote>
  <w:endnote w:type="continuationSeparator" w:id="0">
    <w:p w14:paraId="50BD91C8" w14:textId="77777777" w:rsidR="006D73D4" w:rsidRDefault="006D73D4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C7958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4E180AA1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F8EDD" w14:textId="77777777" w:rsidR="006D73D4" w:rsidRDefault="006D73D4" w:rsidP="007C3F4C">
      <w:pPr>
        <w:spacing w:after="0" w:line="240" w:lineRule="auto"/>
      </w:pPr>
      <w:r>
        <w:separator/>
      </w:r>
    </w:p>
  </w:footnote>
  <w:footnote w:type="continuationSeparator" w:id="0">
    <w:p w14:paraId="161A3456" w14:textId="77777777" w:rsidR="006D73D4" w:rsidRDefault="006D73D4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B419B" w14:textId="40A26FA9" w:rsidR="00277F15" w:rsidRDefault="0014154D" w:rsidP="00413333">
    <w:pPr>
      <w:pStyle w:val="Nagwek"/>
      <w:jc w:val="center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32A26B2E" wp14:editId="2BD1588A">
          <wp:simplePos x="0" y="0"/>
          <wp:positionH relativeFrom="margin">
            <wp:posOffset>0</wp:posOffset>
          </wp:positionH>
          <wp:positionV relativeFrom="topMargin">
            <wp:posOffset>316230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E23"/>
    <w:multiLevelType w:val="hybridMultilevel"/>
    <w:tmpl w:val="25C447D0"/>
    <w:lvl w:ilvl="0" w:tplc="50C4C8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82B31"/>
    <w:multiLevelType w:val="hybridMultilevel"/>
    <w:tmpl w:val="42AE9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35512"/>
    <w:multiLevelType w:val="hybridMultilevel"/>
    <w:tmpl w:val="A3CC41FA"/>
    <w:lvl w:ilvl="0" w:tplc="5EC2AB0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507DF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387211">
    <w:abstractNumId w:val="6"/>
  </w:num>
  <w:num w:numId="2" w16cid:durableId="867791223">
    <w:abstractNumId w:val="4"/>
  </w:num>
  <w:num w:numId="3" w16cid:durableId="8495642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03186298">
    <w:abstractNumId w:val="12"/>
  </w:num>
  <w:num w:numId="5" w16cid:durableId="125006074">
    <w:abstractNumId w:val="8"/>
  </w:num>
  <w:num w:numId="6" w16cid:durableId="950431059">
    <w:abstractNumId w:val="13"/>
  </w:num>
  <w:num w:numId="7" w16cid:durableId="14162407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6386993">
    <w:abstractNumId w:val="5"/>
  </w:num>
  <w:num w:numId="9" w16cid:durableId="1176462305">
    <w:abstractNumId w:val="14"/>
  </w:num>
  <w:num w:numId="10" w16cid:durableId="2095585999">
    <w:abstractNumId w:val="10"/>
  </w:num>
  <w:num w:numId="11" w16cid:durableId="962885347">
    <w:abstractNumId w:val="11"/>
  </w:num>
  <w:num w:numId="12" w16cid:durableId="894007112">
    <w:abstractNumId w:val="3"/>
  </w:num>
  <w:num w:numId="13" w16cid:durableId="648900199">
    <w:abstractNumId w:val="9"/>
  </w:num>
  <w:num w:numId="14" w16cid:durableId="1746875300">
    <w:abstractNumId w:val="1"/>
  </w:num>
  <w:num w:numId="15" w16cid:durableId="1888377147">
    <w:abstractNumId w:val="2"/>
  </w:num>
  <w:num w:numId="16" w16cid:durableId="1731344553">
    <w:abstractNumId w:val="15"/>
  </w:num>
  <w:num w:numId="17" w16cid:durableId="7138463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B5A"/>
    <w:rsid w:val="00026C8C"/>
    <w:rsid w:val="000452DA"/>
    <w:rsid w:val="000471D5"/>
    <w:rsid w:val="00052AAF"/>
    <w:rsid w:val="00063865"/>
    <w:rsid w:val="00073158"/>
    <w:rsid w:val="0007517C"/>
    <w:rsid w:val="00095E03"/>
    <w:rsid w:val="000A3368"/>
    <w:rsid w:val="000A4230"/>
    <w:rsid w:val="000B327B"/>
    <w:rsid w:val="000B62D7"/>
    <w:rsid w:val="000C2F5E"/>
    <w:rsid w:val="000C3118"/>
    <w:rsid w:val="000C31AB"/>
    <w:rsid w:val="000C4FF5"/>
    <w:rsid w:val="000D56D9"/>
    <w:rsid w:val="000D7DF0"/>
    <w:rsid w:val="000E0F14"/>
    <w:rsid w:val="000E1A68"/>
    <w:rsid w:val="000E2B47"/>
    <w:rsid w:val="000E3C80"/>
    <w:rsid w:val="0010247D"/>
    <w:rsid w:val="0011206D"/>
    <w:rsid w:val="001262BC"/>
    <w:rsid w:val="00134002"/>
    <w:rsid w:val="001343E7"/>
    <w:rsid w:val="0014154D"/>
    <w:rsid w:val="00141891"/>
    <w:rsid w:val="00150BFF"/>
    <w:rsid w:val="00151A98"/>
    <w:rsid w:val="001568C8"/>
    <w:rsid w:val="00166A53"/>
    <w:rsid w:val="00167732"/>
    <w:rsid w:val="00176AE8"/>
    <w:rsid w:val="00182545"/>
    <w:rsid w:val="00185751"/>
    <w:rsid w:val="00192390"/>
    <w:rsid w:val="00195CF6"/>
    <w:rsid w:val="00196A63"/>
    <w:rsid w:val="001B0488"/>
    <w:rsid w:val="001B6805"/>
    <w:rsid w:val="001C20BC"/>
    <w:rsid w:val="001C3918"/>
    <w:rsid w:val="001C5D9B"/>
    <w:rsid w:val="001C6FF5"/>
    <w:rsid w:val="001D2374"/>
    <w:rsid w:val="001D4DFE"/>
    <w:rsid w:val="001D6F88"/>
    <w:rsid w:val="00207AE6"/>
    <w:rsid w:val="00214CB6"/>
    <w:rsid w:val="00230CED"/>
    <w:rsid w:val="0023646A"/>
    <w:rsid w:val="00247201"/>
    <w:rsid w:val="00260D70"/>
    <w:rsid w:val="00277F15"/>
    <w:rsid w:val="002837D9"/>
    <w:rsid w:val="00285080"/>
    <w:rsid w:val="002A622F"/>
    <w:rsid w:val="002A6265"/>
    <w:rsid w:val="002C08A6"/>
    <w:rsid w:val="002C0978"/>
    <w:rsid w:val="002C4E44"/>
    <w:rsid w:val="002D150F"/>
    <w:rsid w:val="002D7310"/>
    <w:rsid w:val="002E2DB4"/>
    <w:rsid w:val="002F2156"/>
    <w:rsid w:val="00311588"/>
    <w:rsid w:val="003246BE"/>
    <w:rsid w:val="003407BB"/>
    <w:rsid w:val="00346896"/>
    <w:rsid w:val="0035074B"/>
    <w:rsid w:val="00360F17"/>
    <w:rsid w:val="0036648C"/>
    <w:rsid w:val="0038353C"/>
    <w:rsid w:val="00386D11"/>
    <w:rsid w:val="003876EE"/>
    <w:rsid w:val="003904EA"/>
    <w:rsid w:val="003969FF"/>
    <w:rsid w:val="003A41A5"/>
    <w:rsid w:val="003A61B8"/>
    <w:rsid w:val="003B26E2"/>
    <w:rsid w:val="003B3B21"/>
    <w:rsid w:val="003D2D22"/>
    <w:rsid w:val="003F0F37"/>
    <w:rsid w:val="00413333"/>
    <w:rsid w:val="004154FB"/>
    <w:rsid w:val="00426515"/>
    <w:rsid w:val="00430779"/>
    <w:rsid w:val="00440B3D"/>
    <w:rsid w:val="004542E4"/>
    <w:rsid w:val="00455474"/>
    <w:rsid w:val="004A4336"/>
    <w:rsid w:val="004A598C"/>
    <w:rsid w:val="004A73EB"/>
    <w:rsid w:val="004B02E0"/>
    <w:rsid w:val="004B2418"/>
    <w:rsid w:val="004B3DD8"/>
    <w:rsid w:val="004B767A"/>
    <w:rsid w:val="004C7E5A"/>
    <w:rsid w:val="004D36B0"/>
    <w:rsid w:val="004E5014"/>
    <w:rsid w:val="005142B5"/>
    <w:rsid w:val="00525BAE"/>
    <w:rsid w:val="005313BC"/>
    <w:rsid w:val="00555EF1"/>
    <w:rsid w:val="0057035B"/>
    <w:rsid w:val="00572F47"/>
    <w:rsid w:val="00575044"/>
    <w:rsid w:val="0058570E"/>
    <w:rsid w:val="00590683"/>
    <w:rsid w:val="00593198"/>
    <w:rsid w:val="00593C48"/>
    <w:rsid w:val="005A2A76"/>
    <w:rsid w:val="005B403A"/>
    <w:rsid w:val="005C4ACA"/>
    <w:rsid w:val="005C7FA5"/>
    <w:rsid w:val="005E0822"/>
    <w:rsid w:val="005E1F90"/>
    <w:rsid w:val="005F2C3F"/>
    <w:rsid w:val="00616B47"/>
    <w:rsid w:val="006219C3"/>
    <w:rsid w:val="00623969"/>
    <w:rsid w:val="00624448"/>
    <w:rsid w:val="0062516E"/>
    <w:rsid w:val="00626685"/>
    <w:rsid w:val="00626D61"/>
    <w:rsid w:val="00661390"/>
    <w:rsid w:val="00661E76"/>
    <w:rsid w:val="00662FBD"/>
    <w:rsid w:val="006633A1"/>
    <w:rsid w:val="006644F5"/>
    <w:rsid w:val="00664E33"/>
    <w:rsid w:val="006724AD"/>
    <w:rsid w:val="0068132E"/>
    <w:rsid w:val="006922EE"/>
    <w:rsid w:val="00696CC3"/>
    <w:rsid w:val="00697999"/>
    <w:rsid w:val="006B0F47"/>
    <w:rsid w:val="006C4F8C"/>
    <w:rsid w:val="006D04F8"/>
    <w:rsid w:val="006D2857"/>
    <w:rsid w:val="006D73D4"/>
    <w:rsid w:val="006E43FF"/>
    <w:rsid w:val="006F701F"/>
    <w:rsid w:val="0070097A"/>
    <w:rsid w:val="007012DA"/>
    <w:rsid w:val="0071282D"/>
    <w:rsid w:val="00723A30"/>
    <w:rsid w:val="007257BF"/>
    <w:rsid w:val="00732342"/>
    <w:rsid w:val="00745C59"/>
    <w:rsid w:val="00765C58"/>
    <w:rsid w:val="00774A17"/>
    <w:rsid w:val="007A5431"/>
    <w:rsid w:val="007A5EFA"/>
    <w:rsid w:val="007C0452"/>
    <w:rsid w:val="007C3F4C"/>
    <w:rsid w:val="007C4B7B"/>
    <w:rsid w:val="007E32DC"/>
    <w:rsid w:val="0081316C"/>
    <w:rsid w:val="00813C4E"/>
    <w:rsid w:val="00817223"/>
    <w:rsid w:val="00826708"/>
    <w:rsid w:val="00830BE6"/>
    <w:rsid w:val="00831A7A"/>
    <w:rsid w:val="00832821"/>
    <w:rsid w:val="00832E46"/>
    <w:rsid w:val="00846B06"/>
    <w:rsid w:val="008518D7"/>
    <w:rsid w:val="00871912"/>
    <w:rsid w:val="008915C5"/>
    <w:rsid w:val="00894D5C"/>
    <w:rsid w:val="008976AC"/>
    <w:rsid w:val="008B782F"/>
    <w:rsid w:val="008D20AE"/>
    <w:rsid w:val="008E5F70"/>
    <w:rsid w:val="008F4686"/>
    <w:rsid w:val="008F7F7A"/>
    <w:rsid w:val="009002C7"/>
    <w:rsid w:val="0090453A"/>
    <w:rsid w:val="00911093"/>
    <w:rsid w:val="009309AE"/>
    <w:rsid w:val="00933A47"/>
    <w:rsid w:val="00934F85"/>
    <w:rsid w:val="009427B4"/>
    <w:rsid w:val="00945F88"/>
    <w:rsid w:val="00950473"/>
    <w:rsid w:val="00964ECF"/>
    <w:rsid w:val="00973D91"/>
    <w:rsid w:val="00976A41"/>
    <w:rsid w:val="0097764C"/>
    <w:rsid w:val="00982027"/>
    <w:rsid w:val="0098452D"/>
    <w:rsid w:val="00986FCE"/>
    <w:rsid w:val="0099103E"/>
    <w:rsid w:val="009B3481"/>
    <w:rsid w:val="009D668E"/>
    <w:rsid w:val="009E1FD3"/>
    <w:rsid w:val="009E47E1"/>
    <w:rsid w:val="00A0533A"/>
    <w:rsid w:val="00A062E2"/>
    <w:rsid w:val="00A16836"/>
    <w:rsid w:val="00A20D64"/>
    <w:rsid w:val="00A43745"/>
    <w:rsid w:val="00A53164"/>
    <w:rsid w:val="00A56490"/>
    <w:rsid w:val="00A56709"/>
    <w:rsid w:val="00A652B3"/>
    <w:rsid w:val="00A77269"/>
    <w:rsid w:val="00A803BC"/>
    <w:rsid w:val="00A804CC"/>
    <w:rsid w:val="00A83A97"/>
    <w:rsid w:val="00A930B7"/>
    <w:rsid w:val="00AA0C42"/>
    <w:rsid w:val="00AB393D"/>
    <w:rsid w:val="00AC6C80"/>
    <w:rsid w:val="00AD6A1D"/>
    <w:rsid w:val="00AE0D28"/>
    <w:rsid w:val="00AE2216"/>
    <w:rsid w:val="00AE2AAE"/>
    <w:rsid w:val="00AE44B5"/>
    <w:rsid w:val="00AE7385"/>
    <w:rsid w:val="00AF6824"/>
    <w:rsid w:val="00AF6D83"/>
    <w:rsid w:val="00B02505"/>
    <w:rsid w:val="00B12BD6"/>
    <w:rsid w:val="00B16575"/>
    <w:rsid w:val="00B16A59"/>
    <w:rsid w:val="00B261A6"/>
    <w:rsid w:val="00B26A7C"/>
    <w:rsid w:val="00B3492C"/>
    <w:rsid w:val="00B401CC"/>
    <w:rsid w:val="00B41477"/>
    <w:rsid w:val="00B45BEE"/>
    <w:rsid w:val="00B46DC4"/>
    <w:rsid w:val="00B56127"/>
    <w:rsid w:val="00B62DA5"/>
    <w:rsid w:val="00B745B9"/>
    <w:rsid w:val="00B75FC0"/>
    <w:rsid w:val="00B87C0E"/>
    <w:rsid w:val="00B900CD"/>
    <w:rsid w:val="00B97D96"/>
    <w:rsid w:val="00BA1059"/>
    <w:rsid w:val="00BA4E43"/>
    <w:rsid w:val="00BC0523"/>
    <w:rsid w:val="00BD0081"/>
    <w:rsid w:val="00BD5705"/>
    <w:rsid w:val="00BE0D2A"/>
    <w:rsid w:val="00BE2441"/>
    <w:rsid w:val="00C02D88"/>
    <w:rsid w:val="00C07514"/>
    <w:rsid w:val="00C10B7F"/>
    <w:rsid w:val="00C13276"/>
    <w:rsid w:val="00C14B64"/>
    <w:rsid w:val="00C212A1"/>
    <w:rsid w:val="00C255A2"/>
    <w:rsid w:val="00C26003"/>
    <w:rsid w:val="00C350EB"/>
    <w:rsid w:val="00C426D5"/>
    <w:rsid w:val="00C448A0"/>
    <w:rsid w:val="00C44A4C"/>
    <w:rsid w:val="00C45161"/>
    <w:rsid w:val="00C45A9D"/>
    <w:rsid w:val="00C46389"/>
    <w:rsid w:val="00C55855"/>
    <w:rsid w:val="00C70A83"/>
    <w:rsid w:val="00C7411B"/>
    <w:rsid w:val="00C82417"/>
    <w:rsid w:val="00C9517D"/>
    <w:rsid w:val="00CB6F82"/>
    <w:rsid w:val="00CB7B12"/>
    <w:rsid w:val="00CC4329"/>
    <w:rsid w:val="00CD187F"/>
    <w:rsid w:val="00CD5F39"/>
    <w:rsid w:val="00CE1254"/>
    <w:rsid w:val="00CF5F76"/>
    <w:rsid w:val="00CF6EEE"/>
    <w:rsid w:val="00CF7A03"/>
    <w:rsid w:val="00D03C1C"/>
    <w:rsid w:val="00D11B62"/>
    <w:rsid w:val="00D13042"/>
    <w:rsid w:val="00D23811"/>
    <w:rsid w:val="00D27307"/>
    <w:rsid w:val="00D41AB8"/>
    <w:rsid w:val="00D43824"/>
    <w:rsid w:val="00D6745C"/>
    <w:rsid w:val="00D67F90"/>
    <w:rsid w:val="00D76B5A"/>
    <w:rsid w:val="00D81C96"/>
    <w:rsid w:val="00D8350E"/>
    <w:rsid w:val="00D84F7D"/>
    <w:rsid w:val="00DA0149"/>
    <w:rsid w:val="00DA535A"/>
    <w:rsid w:val="00DB0E2D"/>
    <w:rsid w:val="00DB2C2D"/>
    <w:rsid w:val="00DC4750"/>
    <w:rsid w:val="00DC5510"/>
    <w:rsid w:val="00DD2148"/>
    <w:rsid w:val="00DE3030"/>
    <w:rsid w:val="00DF0CC6"/>
    <w:rsid w:val="00DF3086"/>
    <w:rsid w:val="00DF7325"/>
    <w:rsid w:val="00DF7BD8"/>
    <w:rsid w:val="00E01988"/>
    <w:rsid w:val="00E12052"/>
    <w:rsid w:val="00E131E2"/>
    <w:rsid w:val="00E13ECB"/>
    <w:rsid w:val="00E1492C"/>
    <w:rsid w:val="00E17AD5"/>
    <w:rsid w:val="00E234DB"/>
    <w:rsid w:val="00E242E6"/>
    <w:rsid w:val="00E43890"/>
    <w:rsid w:val="00E47F12"/>
    <w:rsid w:val="00E537E4"/>
    <w:rsid w:val="00E61D8C"/>
    <w:rsid w:val="00E647FA"/>
    <w:rsid w:val="00E65C20"/>
    <w:rsid w:val="00E73B5C"/>
    <w:rsid w:val="00E80A38"/>
    <w:rsid w:val="00E83AB5"/>
    <w:rsid w:val="00E876CB"/>
    <w:rsid w:val="00EA0904"/>
    <w:rsid w:val="00EA6F71"/>
    <w:rsid w:val="00EA6FCD"/>
    <w:rsid w:val="00EC33F1"/>
    <w:rsid w:val="00ED2720"/>
    <w:rsid w:val="00ED52CF"/>
    <w:rsid w:val="00EE34FC"/>
    <w:rsid w:val="00F1767E"/>
    <w:rsid w:val="00F17706"/>
    <w:rsid w:val="00F22E95"/>
    <w:rsid w:val="00F4469C"/>
    <w:rsid w:val="00F54635"/>
    <w:rsid w:val="00F60110"/>
    <w:rsid w:val="00F9068C"/>
    <w:rsid w:val="00FA7112"/>
    <w:rsid w:val="00FB1BF4"/>
    <w:rsid w:val="00FD4615"/>
    <w:rsid w:val="00FD6153"/>
    <w:rsid w:val="00FE1564"/>
    <w:rsid w:val="00FF10F1"/>
    <w:rsid w:val="00FF1279"/>
    <w:rsid w:val="00FF1683"/>
    <w:rsid w:val="00FF5F91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77D72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1209</Words>
  <Characters>7256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38</cp:revision>
  <dcterms:created xsi:type="dcterms:W3CDTF">2022-03-29T03:14:00Z</dcterms:created>
  <dcterms:modified xsi:type="dcterms:W3CDTF">2026-02-05T10:21:00Z</dcterms:modified>
</cp:coreProperties>
</file>